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2B32" w:rsidRDefault="00982B32" w:rsidP="00F67AA0">
      <w:pPr>
        <w:ind w:left="720" w:hanging="360"/>
        <w:contextualSpacing/>
      </w:pPr>
      <w:r>
        <w:t xml:space="preserve"> </w:t>
      </w:r>
      <w:r w:rsidR="00A76420">
        <w:t>Directions: Pick ONE</w:t>
      </w:r>
      <w:r w:rsidR="00E0529A">
        <w:t xml:space="preserve"> topic </w:t>
      </w:r>
      <w:r w:rsidR="00A76420">
        <w:t xml:space="preserve"> and find a W</w:t>
      </w:r>
      <w:r w:rsidR="00752FB2">
        <w:t>all</w:t>
      </w:r>
      <w:r w:rsidR="00A76420">
        <w:t xml:space="preserve"> St</w:t>
      </w:r>
      <w:r w:rsidR="008640C4">
        <w:t>reet Journal article and link the topic with the article</w:t>
      </w:r>
      <w:r w:rsidR="0084153D">
        <w:t xml:space="preserve">. </w:t>
      </w:r>
    </w:p>
    <w:p w:rsidR="0084153D" w:rsidRDefault="0084153D" w:rsidP="00F67AA0">
      <w:pPr>
        <w:ind w:left="720" w:hanging="360"/>
        <w:contextualSpacing/>
      </w:pPr>
    </w:p>
    <w:p w:rsidR="005E09B2" w:rsidRDefault="00A46A1F" w:rsidP="00F67AA0">
      <w:pPr>
        <w:numPr>
          <w:ilvl w:val="0"/>
          <w:numId w:val="1"/>
        </w:numPr>
        <w:contextualSpacing/>
      </w:pPr>
      <w:r>
        <w:t>A firms economic potential</w:t>
      </w:r>
      <w:r w:rsidR="006C3F19">
        <w:t xml:space="preserve"> </w:t>
      </w:r>
    </w:p>
    <w:p w:rsidR="0084153D" w:rsidRDefault="0084153D" w:rsidP="0084153D">
      <w:pPr>
        <w:ind w:left="720"/>
        <w:contextualSpacing/>
      </w:pPr>
    </w:p>
    <w:p w:rsidR="002937FA" w:rsidRPr="004C049D" w:rsidRDefault="000C28D0" w:rsidP="002937FA">
      <w:pPr>
        <w:numPr>
          <w:ilvl w:val="0"/>
          <w:numId w:val="1"/>
        </w:numPr>
        <w:contextualSpacing/>
      </w:pPr>
      <w:r>
        <w:t xml:space="preserve">Choosing between debt and equity </w:t>
      </w:r>
      <w:r w:rsidR="002937FA">
        <w:t xml:space="preserve"> </w:t>
      </w:r>
    </w:p>
    <w:p w:rsidR="009765A7" w:rsidRPr="004C049D" w:rsidRDefault="009765A7" w:rsidP="004C049D"/>
    <w:p w:rsidR="004C049D" w:rsidRPr="004C049D" w:rsidRDefault="00A80B87" w:rsidP="004C049D">
      <w:pPr>
        <w:numPr>
          <w:ilvl w:val="0"/>
          <w:numId w:val="1"/>
        </w:numPr>
        <w:contextualSpacing/>
      </w:pPr>
      <w:r>
        <w:t>Voting control</w:t>
      </w:r>
      <w:r w:rsidR="00324220">
        <w:t xml:space="preserve"> </w:t>
      </w:r>
    </w:p>
    <w:p w:rsidR="004C049D" w:rsidRPr="004C049D" w:rsidRDefault="004C049D" w:rsidP="004C049D">
      <w:pPr>
        <w:ind w:left="720"/>
        <w:contextualSpacing/>
      </w:pPr>
    </w:p>
    <w:p w:rsidR="004C049D" w:rsidRDefault="000900AA" w:rsidP="00375D57">
      <w:pPr>
        <w:numPr>
          <w:ilvl w:val="0"/>
          <w:numId w:val="1"/>
        </w:numPr>
        <w:contextualSpacing/>
      </w:pPr>
      <w:r>
        <w:t xml:space="preserve">Suppliers and lenders </w:t>
      </w:r>
    </w:p>
    <w:p w:rsidR="00A54322" w:rsidRPr="004C049D" w:rsidRDefault="00A54322" w:rsidP="00A54322">
      <w:pPr>
        <w:contextualSpacing/>
      </w:pPr>
    </w:p>
    <w:p w:rsidR="004C049D" w:rsidRDefault="00982B32" w:rsidP="004C049D">
      <w:pPr>
        <w:numPr>
          <w:ilvl w:val="0"/>
          <w:numId w:val="1"/>
        </w:numPr>
        <w:contextualSpacing/>
      </w:pPr>
      <w:r>
        <w:t>Evaluat</w:t>
      </w:r>
      <w:r w:rsidR="006945CB">
        <w:t xml:space="preserve">ing a firms financial performance </w:t>
      </w:r>
    </w:p>
    <w:p w:rsidR="00F67AA0" w:rsidRDefault="00F67AA0" w:rsidP="00F67AA0">
      <w:pPr>
        <w:pStyle w:val="ListParagraph"/>
      </w:pPr>
    </w:p>
    <w:p w:rsidR="0084153D" w:rsidRDefault="0084153D" w:rsidP="00F67AA0">
      <w:pPr>
        <w:pStyle w:val="ListParagraph"/>
      </w:pPr>
      <w:r>
        <w:t xml:space="preserve">Example of last </w:t>
      </w:r>
      <w:r w:rsidR="00D01604">
        <w:t>week’s assignment that I completed and thi</w:t>
      </w:r>
      <w:r w:rsidR="00752FB2">
        <w:t>s is how it should be</w:t>
      </w:r>
      <w:r w:rsidR="00D01604">
        <w:t xml:space="preserve">. </w:t>
      </w:r>
    </w:p>
    <w:p w:rsidR="00F67AA0" w:rsidRDefault="00F67AA0" w:rsidP="00F67AA0">
      <w:pPr>
        <w:contextualSpacing/>
      </w:pPr>
    </w:p>
    <w:p w:rsidR="00F67AA0" w:rsidRDefault="00F67AA0" w:rsidP="00982B32">
      <w:pPr>
        <w:ind w:left="720"/>
        <w:contextualSpacing/>
      </w:pPr>
      <w:r w:rsidRPr="004C049D">
        <w:t xml:space="preserve">In  Chapter </w:t>
      </w:r>
      <w:r>
        <w:t xml:space="preserve">8, its takes about the options and the benefits and demands of those choices. Making these types of decisions on building management and the type of resources needed depending on the foundation of the business owner is more about who you know than what. Expanding networks is a great way for a new business owner start up to get resources to help in their journey and can have a huge impact on the future of the business. Most people like networking because the resources can be endless: this person might not know but they might now someone that knows someone and who knows one day you might can return the </w:t>
      </w:r>
      <w:proofErr w:type="spellStart"/>
      <w:r>
        <w:t>favo</w:t>
      </w:r>
      <w:proofErr w:type="spellEnd"/>
      <w:r>
        <w:t>. In the article,”</w:t>
      </w:r>
      <w:r w:rsidRPr="00825A07">
        <w:t xml:space="preserve"> If Networking Makes You Feel Dirty, You’re Doing It Wrong</w:t>
      </w:r>
      <w:r>
        <w:t xml:space="preserve">” </w:t>
      </w:r>
      <w:proofErr w:type="spellStart"/>
      <w:r>
        <w:t>Dorie</w:t>
      </w:r>
      <w:proofErr w:type="spellEnd"/>
      <w:r>
        <w:t xml:space="preserve"> Clark specks out on networking with some good points. Yes it hard and sometimes weird, however as in her opening it says it all, “ </w:t>
      </w:r>
      <w:r w:rsidRPr="00425D76">
        <w:t>The connections! The opportunities!</w:t>
      </w:r>
      <w:r>
        <w:t>”  To agree with the book, no one persons know it all the the more brain power and good influencer can make one successful. The book, it states “</w:t>
      </w:r>
      <w:r w:rsidRPr="00C8310C">
        <w:t>It is often said that business is all about relationships, a principle that is not lost on successful entrepreneurs. And the power of social networks is expanded tremendously as well-connected people are added to the management te</w:t>
      </w:r>
      <w:r>
        <w:t xml:space="preserve">am.” It’s true, team work makes the dream work and this mindset show be no different when having your own business.  </w:t>
      </w:r>
    </w:p>
    <w:p w:rsidR="00F67AA0" w:rsidRDefault="00F67AA0" w:rsidP="001A722F">
      <w:pPr>
        <w:ind w:left="720"/>
        <w:contextualSpacing/>
      </w:pPr>
    </w:p>
    <w:p w:rsidR="00F67AA0" w:rsidRDefault="00F67AA0" w:rsidP="001A722F">
      <w:pPr>
        <w:ind w:left="720"/>
        <w:contextualSpacing/>
      </w:pPr>
      <w:r w:rsidRPr="00CB231A">
        <w:t>https://www.wsj.com/articles/if-networking-makes-you-feel-dirty-youre-doing-it-wrong-11631883600?mod=management_lead_pos12</w:t>
      </w:r>
    </w:p>
    <w:p w:rsidR="00F67AA0" w:rsidRPr="004C049D" w:rsidRDefault="00F67AA0" w:rsidP="00F67AA0">
      <w:pPr>
        <w:contextualSpacing/>
      </w:pPr>
    </w:p>
    <w:p w:rsidR="004C049D" w:rsidRPr="004C049D" w:rsidRDefault="004C049D" w:rsidP="004C049D">
      <w:pPr>
        <w:ind w:left="720"/>
        <w:contextualSpacing/>
      </w:pPr>
    </w:p>
    <w:p w:rsidR="004C049D" w:rsidRPr="004C049D" w:rsidRDefault="004C049D" w:rsidP="00897ABA">
      <w:pPr>
        <w:ind w:left="720"/>
        <w:contextualSpacing/>
      </w:pPr>
    </w:p>
    <w:p w:rsidR="004C049D" w:rsidRPr="004C049D" w:rsidRDefault="004C049D" w:rsidP="004C049D"/>
    <w:p w:rsidR="004C049D" w:rsidRPr="004C049D" w:rsidRDefault="004C049D" w:rsidP="004C049D"/>
    <w:p w:rsidR="004C049D" w:rsidRPr="004C049D" w:rsidRDefault="004C049D" w:rsidP="004C049D"/>
    <w:p w:rsidR="004C049D" w:rsidRPr="004C049D" w:rsidRDefault="004C049D" w:rsidP="004C049D"/>
    <w:p w:rsidR="004C049D" w:rsidRDefault="004C049D"/>
    <w:sectPr w:rsidR="004C0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D0018"/>
    <w:multiLevelType w:val="hybridMultilevel"/>
    <w:tmpl w:val="90D47B3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9D"/>
    <w:rsid w:val="00054F47"/>
    <w:rsid w:val="000900AA"/>
    <w:rsid w:val="000C0EAF"/>
    <w:rsid w:val="000C109E"/>
    <w:rsid w:val="000C28D0"/>
    <w:rsid w:val="000E1583"/>
    <w:rsid w:val="0012195F"/>
    <w:rsid w:val="00177D36"/>
    <w:rsid w:val="00184A96"/>
    <w:rsid w:val="001F0D65"/>
    <w:rsid w:val="00205C1B"/>
    <w:rsid w:val="00210A85"/>
    <w:rsid w:val="00224C8F"/>
    <w:rsid w:val="00231A35"/>
    <w:rsid w:val="00256C80"/>
    <w:rsid w:val="0028403B"/>
    <w:rsid w:val="00292945"/>
    <w:rsid w:val="002937FA"/>
    <w:rsid w:val="00294678"/>
    <w:rsid w:val="00306A00"/>
    <w:rsid w:val="00320DCD"/>
    <w:rsid w:val="00324220"/>
    <w:rsid w:val="00330B2A"/>
    <w:rsid w:val="00344D3E"/>
    <w:rsid w:val="003A0BB9"/>
    <w:rsid w:val="003F24FE"/>
    <w:rsid w:val="00410313"/>
    <w:rsid w:val="00425D76"/>
    <w:rsid w:val="00443315"/>
    <w:rsid w:val="0048188A"/>
    <w:rsid w:val="00490CA5"/>
    <w:rsid w:val="00495D86"/>
    <w:rsid w:val="004C049D"/>
    <w:rsid w:val="004C191E"/>
    <w:rsid w:val="004C5DA9"/>
    <w:rsid w:val="004D68B2"/>
    <w:rsid w:val="00551F55"/>
    <w:rsid w:val="005976EA"/>
    <w:rsid w:val="005B3B58"/>
    <w:rsid w:val="005B5368"/>
    <w:rsid w:val="005E09B2"/>
    <w:rsid w:val="006435B5"/>
    <w:rsid w:val="006616FD"/>
    <w:rsid w:val="00682529"/>
    <w:rsid w:val="006945CB"/>
    <w:rsid w:val="006C3F19"/>
    <w:rsid w:val="006E0DC2"/>
    <w:rsid w:val="006E33A5"/>
    <w:rsid w:val="0070394F"/>
    <w:rsid w:val="00715E0C"/>
    <w:rsid w:val="00752FB2"/>
    <w:rsid w:val="00771CC0"/>
    <w:rsid w:val="00775204"/>
    <w:rsid w:val="00825A07"/>
    <w:rsid w:val="00836A5A"/>
    <w:rsid w:val="0084153D"/>
    <w:rsid w:val="008445C7"/>
    <w:rsid w:val="00845786"/>
    <w:rsid w:val="00847775"/>
    <w:rsid w:val="008640C4"/>
    <w:rsid w:val="008866CE"/>
    <w:rsid w:val="00897ABA"/>
    <w:rsid w:val="008A146B"/>
    <w:rsid w:val="008B5F11"/>
    <w:rsid w:val="009167C5"/>
    <w:rsid w:val="009218E0"/>
    <w:rsid w:val="0095411C"/>
    <w:rsid w:val="00970F48"/>
    <w:rsid w:val="009765A7"/>
    <w:rsid w:val="00982B32"/>
    <w:rsid w:val="00984886"/>
    <w:rsid w:val="00A15B2A"/>
    <w:rsid w:val="00A46A1F"/>
    <w:rsid w:val="00A54322"/>
    <w:rsid w:val="00A55212"/>
    <w:rsid w:val="00A72924"/>
    <w:rsid w:val="00A76420"/>
    <w:rsid w:val="00A80B87"/>
    <w:rsid w:val="00AA54E1"/>
    <w:rsid w:val="00AD6547"/>
    <w:rsid w:val="00AF5B71"/>
    <w:rsid w:val="00B05767"/>
    <w:rsid w:val="00B1301B"/>
    <w:rsid w:val="00B34AD0"/>
    <w:rsid w:val="00B75CC7"/>
    <w:rsid w:val="00B871D9"/>
    <w:rsid w:val="00B87DCA"/>
    <w:rsid w:val="00BA553D"/>
    <w:rsid w:val="00BE684C"/>
    <w:rsid w:val="00BF6CD3"/>
    <w:rsid w:val="00C22707"/>
    <w:rsid w:val="00C8310C"/>
    <w:rsid w:val="00C92149"/>
    <w:rsid w:val="00CA5A04"/>
    <w:rsid w:val="00CB231A"/>
    <w:rsid w:val="00D01604"/>
    <w:rsid w:val="00D27FCA"/>
    <w:rsid w:val="00D8647B"/>
    <w:rsid w:val="00DD762E"/>
    <w:rsid w:val="00DF5B20"/>
    <w:rsid w:val="00E0529A"/>
    <w:rsid w:val="00E07742"/>
    <w:rsid w:val="00E111E0"/>
    <w:rsid w:val="00E1307C"/>
    <w:rsid w:val="00E82F97"/>
    <w:rsid w:val="00E90268"/>
    <w:rsid w:val="00E96C9B"/>
    <w:rsid w:val="00EA041D"/>
    <w:rsid w:val="00EA3281"/>
    <w:rsid w:val="00ED4BDB"/>
    <w:rsid w:val="00ED73A9"/>
    <w:rsid w:val="00EF7137"/>
    <w:rsid w:val="00F045BD"/>
    <w:rsid w:val="00F54349"/>
    <w:rsid w:val="00F611F1"/>
    <w:rsid w:val="00F67AA0"/>
    <w:rsid w:val="00F74542"/>
    <w:rsid w:val="00FA7461"/>
    <w:rsid w:val="00FD2C4B"/>
    <w:rsid w:val="00FD3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D78D6"/>
  <w15:chartTrackingRefBased/>
  <w15:docId w15:val="{93DFA4C6-492E-D14D-83EB-9AD7B3F1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5C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49D"/>
    <w:pPr>
      <w:ind w:left="720"/>
      <w:contextualSpacing/>
    </w:pPr>
  </w:style>
  <w:style w:type="character" w:styleId="Hyperlink">
    <w:name w:val="Hyperlink"/>
    <w:basedOn w:val="DefaultParagraphFont"/>
    <w:uiPriority w:val="99"/>
    <w:unhideWhenUsed/>
    <w:rsid w:val="009765A7"/>
    <w:rPr>
      <w:color w:val="0563C1" w:themeColor="hyperlink"/>
      <w:u w:val="single"/>
    </w:rPr>
  </w:style>
  <w:style w:type="character" w:styleId="UnresolvedMention">
    <w:name w:val="Unresolved Mention"/>
    <w:basedOn w:val="DefaultParagraphFont"/>
    <w:uiPriority w:val="99"/>
    <w:semiHidden/>
    <w:unhideWhenUsed/>
    <w:rsid w:val="009765A7"/>
    <w:rPr>
      <w:color w:val="605E5C"/>
      <w:shd w:val="clear" w:color="auto" w:fill="E1DFDD"/>
    </w:rPr>
  </w:style>
  <w:style w:type="character" w:customStyle="1" w:styleId="Heading1Char">
    <w:name w:val="Heading 1 Char"/>
    <w:basedOn w:val="DefaultParagraphFont"/>
    <w:link w:val="Heading1"/>
    <w:uiPriority w:val="9"/>
    <w:rsid w:val="008445C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756199">
      <w:bodyDiv w:val="1"/>
      <w:marLeft w:val="0"/>
      <w:marRight w:val="0"/>
      <w:marTop w:val="0"/>
      <w:marBottom w:val="0"/>
      <w:divBdr>
        <w:top w:val="none" w:sz="0" w:space="0" w:color="auto"/>
        <w:left w:val="none" w:sz="0" w:space="0" w:color="auto"/>
        <w:bottom w:val="none" w:sz="0" w:space="0" w:color="auto"/>
        <w:right w:val="none" w:sz="0" w:space="0" w:color="auto"/>
      </w:divBdr>
    </w:div>
    <w:div w:id="726874856">
      <w:bodyDiv w:val="1"/>
      <w:marLeft w:val="0"/>
      <w:marRight w:val="0"/>
      <w:marTop w:val="0"/>
      <w:marBottom w:val="0"/>
      <w:divBdr>
        <w:top w:val="none" w:sz="0" w:space="0" w:color="auto"/>
        <w:left w:val="none" w:sz="0" w:space="0" w:color="auto"/>
        <w:bottom w:val="none" w:sz="0" w:space="0" w:color="auto"/>
        <w:right w:val="none" w:sz="0" w:space="0" w:color="auto"/>
      </w:divBdr>
    </w:div>
    <w:div w:id="932130617">
      <w:bodyDiv w:val="1"/>
      <w:marLeft w:val="0"/>
      <w:marRight w:val="0"/>
      <w:marTop w:val="0"/>
      <w:marBottom w:val="0"/>
      <w:divBdr>
        <w:top w:val="none" w:sz="0" w:space="0" w:color="auto"/>
        <w:left w:val="none" w:sz="0" w:space="0" w:color="auto"/>
        <w:bottom w:val="none" w:sz="0" w:space="0" w:color="auto"/>
        <w:right w:val="none" w:sz="0" w:space="0" w:color="auto"/>
      </w:divBdr>
    </w:div>
    <w:div w:id="1030228957">
      <w:bodyDiv w:val="1"/>
      <w:marLeft w:val="0"/>
      <w:marRight w:val="0"/>
      <w:marTop w:val="0"/>
      <w:marBottom w:val="0"/>
      <w:divBdr>
        <w:top w:val="none" w:sz="0" w:space="0" w:color="auto"/>
        <w:left w:val="none" w:sz="0" w:space="0" w:color="auto"/>
        <w:bottom w:val="none" w:sz="0" w:space="0" w:color="auto"/>
        <w:right w:val="none" w:sz="0" w:space="0" w:color="auto"/>
      </w:divBdr>
    </w:div>
    <w:div w:id="1640763182">
      <w:bodyDiv w:val="1"/>
      <w:marLeft w:val="0"/>
      <w:marRight w:val="0"/>
      <w:marTop w:val="0"/>
      <w:marBottom w:val="0"/>
      <w:divBdr>
        <w:top w:val="none" w:sz="0" w:space="0" w:color="auto"/>
        <w:left w:val="none" w:sz="0" w:space="0" w:color="auto"/>
        <w:bottom w:val="none" w:sz="0" w:space="0" w:color="auto"/>
        <w:right w:val="none" w:sz="0" w:space="0" w:color="auto"/>
      </w:divBdr>
    </w:div>
    <w:div w:id="205804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Jordyn Judy</dc:creator>
  <cp:keywords/>
  <dc:description/>
  <cp:lastModifiedBy>Tiffany Jordyn Judy</cp:lastModifiedBy>
  <cp:revision>89</cp:revision>
  <dcterms:created xsi:type="dcterms:W3CDTF">2021-09-27T01:17:00Z</dcterms:created>
  <dcterms:modified xsi:type="dcterms:W3CDTF">2021-11-02T03:38:00Z</dcterms:modified>
</cp:coreProperties>
</file>